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2959" w14:textId="6219FF26" w:rsidR="005277AF" w:rsidRDefault="005277AF" w:rsidP="005277AF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Ordine </w:t>
      </w:r>
      <w:r w:rsidR="0080473C">
        <w:rPr>
          <w:rFonts w:asciiTheme="majorHAnsi" w:hAnsiTheme="majorHAnsi"/>
          <w:b/>
          <w:smallCaps/>
          <w:sz w:val="22"/>
          <w:szCs w:val="22"/>
        </w:rPr>
        <w:t>degli Ingegneri della Regione Autonoma Valle d’Aosta</w:t>
      </w:r>
    </w:p>
    <w:p w14:paraId="459A63FC" w14:textId="77777777" w:rsidR="00B710E2" w:rsidRDefault="00B710E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0DC202D7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generalizzati (art. 5 comma II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 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A40026">
        <w:rPr>
          <w:rFonts w:asciiTheme="majorHAnsi" w:hAnsiTheme="majorHAnsi"/>
          <w:b/>
          <w:smallCaps/>
          <w:sz w:val="22"/>
          <w:szCs w:val="22"/>
        </w:rPr>
        <w:t>3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80473C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2F3D731C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Durante il primo semestre del 202</w:t>
      </w:r>
      <w:r w:rsidR="00A40026">
        <w:rPr>
          <w:rFonts w:asciiTheme="majorHAnsi" w:hAnsiTheme="majorHAnsi"/>
          <w:b/>
          <w:smallCaps/>
          <w:sz w:val="22"/>
          <w:szCs w:val="22"/>
        </w:rPr>
        <w:t>3</w:t>
      </w:r>
      <w:r w:rsidR="004A5BBE">
        <w:rPr>
          <w:rFonts w:asciiTheme="majorHAnsi" w:hAnsiTheme="majorHAnsi"/>
          <w:b/>
          <w:smallCaps/>
          <w:sz w:val="22"/>
          <w:szCs w:val="22"/>
        </w:rPr>
        <w:t xml:space="preserve"> </w:t>
      </w:r>
      <w:r>
        <w:rPr>
          <w:rFonts w:asciiTheme="majorHAnsi" w:hAnsiTheme="majorHAnsi"/>
          <w:b/>
          <w:smallCaps/>
          <w:sz w:val="22"/>
          <w:szCs w:val="22"/>
        </w:rPr>
        <w:t>non sono state presentate istanze di accesso civico generalizzato.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F5314"/>
    <w:rsid w:val="0021572C"/>
    <w:rsid w:val="00350A14"/>
    <w:rsid w:val="00423B2B"/>
    <w:rsid w:val="004A5BBE"/>
    <w:rsid w:val="005115F8"/>
    <w:rsid w:val="005277AF"/>
    <w:rsid w:val="00574414"/>
    <w:rsid w:val="006228BA"/>
    <w:rsid w:val="00674702"/>
    <w:rsid w:val="007D7A59"/>
    <w:rsid w:val="0080473C"/>
    <w:rsid w:val="00880318"/>
    <w:rsid w:val="00A40026"/>
    <w:rsid w:val="00AA3AD5"/>
    <w:rsid w:val="00B710E2"/>
    <w:rsid w:val="00DA5BE9"/>
    <w:rsid w:val="00E02FC1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alegabrimedori@outlook.it</cp:lastModifiedBy>
  <cp:revision>5</cp:revision>
  <dcterms:created xsi:type="dcterms:W3CDTF">2023-06-28T05:56:00Z</dcterms:created>
  <dcterms:modified xsi:type="dcterms:W3CDTF">2023-07-03T06:56:00Z</dcterms:modified>
</cp:coreProperties>
</file>